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podręczniki.pl,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>Zespołem Gov</w:t>
      </w:r>
      <w:r w:rsidR="00C97145" w:rsidRPr="00C97145">
        <w:rPr>
          <w:rFonts w:ascii="Garamond" w:hAnsi="Garamond" w:cstheme="minorHAnsi"/>
          <w:b/>
        </w:rPr>
        <w:t>Tech</w:t>
      </w:r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>ezpłatnych, dostępnych w internecie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6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457247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4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6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7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8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457247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457247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1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3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457247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lastRenderedPageBreak/>
        <w:t>Linki do materiałów o egzaminie maturalnym:</w:t>
      </w:r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457247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5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6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>. Po zapisaniu własnej wersji podręcznika otworzenie materiałów nie wymaga dostępu do internetu.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8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2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3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457247" w:rsidP="00C97145">
      <w:pPr>
        <w:spacing w:line="276" w:lineRule="auto"/>
        <w:rPr>
          <w:rFonts w:ascii="Garamond" w:hAnsi="Garamond" w:cstheme="minorHAnsi"/>
          <w:b/>
        </w:rPr>
      </w:pPr>
      <w:hyperlink r:id="rId54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5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6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7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Muzykoteka Szkolna </w:t>
      </w:r>
      <w:r w:rsidR="000633FC" w:rsidRPr="00881D9E">
        <w:rPr>
          <w:rFonts w:ascii="Garamond" w:hAnsi="Garamond" w:cstheme="minorHAnsi"/>
          <w:b/>
        </w:rPr>
        <w:br/>
      </w:r>
      <w:hyperlink r:id="rId58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Muzykoteka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9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1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</w:t>
      </w:r>
      <w:r w:rsidRPr="00E07A46">
        <w:rPr>
          <w:rFonts w:ascii="Garamond" w:hAnsi="Garamond"/>
        </w:rPr>
        <w:lastRenderedPageBreak/>
        <w:t xml:space="preserve">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2"/>
      <w:headerReference w:type="first" r:id="rId63"/>
      <w:footerReference w:type="first" r:id="rId64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47" w:rsidRDefault="00457247">
      <w:r>
        <w:separator/>
      </w:r>
    </w:p>
  </w:endnote>
  <w:endnote w:type="continuationSeparator" w:id="0">
    <w:p w:rsidR="00457247" w:rsidRDefault="0045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CFF">
          <w:rPr>
            <w:noProof/>
          </w:rPr>
          <w:t>8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47" w:rsidRDefault="00457247">
      <w:r>
        <w:separator/>
      </w:r>
    </w:p>
  </w:footnote>
  <w:footnote w:type="continuationSeparator" w:id="0">
    <w:p w:rsidR="00457247" w:rsidRDefault="0045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57247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A3CFF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ktury.gov.pl/" TargetMode="External"/><Relationship Id="rId18" Type="http://schemas.openxmlformats.org/officeDocument/2006/relationships/hyperlink" Target="https://ninateka.pl/edu" TargetMode="External"/><Relationship Id="rId26" Type="http://schemas.openxmlformats.org/officeDocument/2006/relationships/hyperlink" Target="http://www.youtube.com/playlist?list=PL8I7rUpwOJv86iA6laDMKVuw6w-ghf_qH" TargetMode="External"/><Relationship Id="rId39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21" Type="http://schemas.openxmlformats.org/officeDocument/2006/relationships/hyperlink" Target="http://www.bc.ore.edu.pl/dlibra" TargetMode="External"/><Relationship Id="rId34" Type="http://schemas.openxmlformats.org/officeDocument/2006/relationships/hyperlink" Target="https://cke.gov.pl/egzamin-osmoklasisty/arkusze/2019-2" TargetMode="External"/><Relationship Id="rId42" Type="http://schemas.openxmlformats.org/officeDocument/2006/relationships/hyperlink" Target="https://cke.gov.pl/egzamin-maturalny/egzamin-w-nowej-formule/materialy-dodatkowe/materialy-dla-uczniow-i-nauczycieli/matematyka/" TargetMode="External"/><Relationship Id="rId47" Type="http://schemas.openxmlformats.org/officeDocument/2006/relationships/hyperlink" Target="https://lektury.gov.pl/" TargetMode="External"/><Relationship Id="rId50" Type="http://schemas.openxmlformats.org/officeDocument/2006/relationships/hyperlink" Target="https://esero.kopernik.org.pl/materialy-edukacyjne/materialy-edukacyjne/" TargetMode="External"/><Relationship Id="rId55" Type="http://schemas.openxmlformats.org/officeDocument/2006/relationships/hyperlink" Target="https://etwinning.pl/inspiracje-2/inspiracje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rzystanekhistoria.pl/" TargetMode="External"/><Relationship Id="rId20" Type="http://schemas.openxmlformats.org/officeDocument/2006/relationships/hyperlink" Target="http://www.polona.pl/" TargetMode="External"/><Relationship Id="rId29" Type="http://schemas.openxmlformats.org/officeDocument/2006/relationships/hyperlink" Target="https://cke.gov.pl/egzamin-osmoklasisty/informatory/" TargetMode="External"/><Relationship Id="rId41" Type="http://schemas.openxmlformats.org/officeDocument/2006/relationships/hyperlink" Target="https://cke.gov.pl/egzamin-maturalny/egzamin-w-nowej-formule/materialy-dodatkowe/materialy-dla-uczniow-i-nauczycieli/jezyki-obce/" TargetMode="External"/><Relationship Id="rId54" Type="http://schemas.openxmlformats.org/officeDocument/2006/relationships/hyperlink" Target="https://przystanekhistori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ke.gov.pl/" TargetMode="External"/><Relationship Id="rId24" Type="http://schemas.openxmlformats.org/officeDocument/2006/relationships/hyperlink" Target="https://epodreczniki.pl/" TargetMode="External"/><Relationship Id="rId32" Type="http://schemas.openxmlformats.org/officeDocument/2006/relationships/hyperlink" Target="http://www.oke.krakow.pl/inf/staticpages/index.php?page=2019010312000373&amp;o-e" TargetMode="External"/><Relationship Id="rId37" Type="http://schemas.openxmlformats.org/officeDocument/2006/relationships/hyperlink" Target="https://cke.gov.pl/egzamin-maturalny/egzamin-w-nowej-formule/materialy-dodatkowe/materialy-dla-uczniow-i-nauczycieli/zbiory-zadan/" TargetMode="External"/><Relationship Id="rId40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ipn.gov.pl/pl/edukacja-1" TargetMode="External"/><Relationship Id="rId58" Type="http://schemas.openxmlformats.org/officeDocument/2006/relationships/hyperlink" Target="http://www.muzykotekaszkolna.pl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pn.gov.pl/pl/edukacja-1" TargetMode="External"/><Relationship Id="rId23" Type="http://schemas.openxmlformats.org/officeDocument/2006/relationships/hyperlink" Target="http://www.polskieradio.pl/18,Polskie-Radio-Dzieciom" TargetMode="External"/><Relationship Id="rId28" Type="http://schemas.openxmlformats.org/officeDocument/2006/relationships/hyperlink" Target="http://www.cke.gov.pl" TargetMode="External"/><Relationship Id="rId36" Type="http://schemas.openxmlformats.org/officeDocument/2006/relationships/hyperlink" Target="https://cke.gov.pl/egzamin-maturalny/egzamin-w-nowej-formule/materialy-dodatkowe/" TargetMode="External"/><Relationship Id="rId49" Type="http://schemas.openxmlformats.org/officeDocument/2006/relationships/hyperlink" Target="https://esero.kopernik.org.pl/aktualnosci/?filer=wiedzainauka" TargetMode="External"/><Relationship Id="rId57" Type="http://schemas.openxmlformats.org/officeDocument/2006/relationships/hyperlink" Target="https://ninateka.pl/edu" TargetMode="External"/><Relationship Id="rId61" Type="http://schemas.openxmlformats.org/officeDocument/2006/relationships/hyperlink" Target="http://www.polskieradio.pl/18,Polskie-Radio-Dzieciom" TargetMode="External"/><Relationship Id="rId10" Type="http://schemas.openxmlformats.org/officeDocument/2006/relationships/hyperlink" Target="http://www.scholaris.pl/" TargetMode="External"/><Relationship Id="rId19" Type="http://schemas.openxmlformats.org/officeDocument/2006/relationships/hyperlink" Target="http://www.muzykotekaszkolna.pl/" TargetMode="External"/><Relationship Id="rId31" Type="http://schemas.openxmlformats.org/officeDocument/2006/relationships/hyperlink" Target="https://www.oke.gda.pl/index.php?page=materia%C5%82y-%C4%87wiczeniowe" TargetMode="External"/><Relationship Id="rId44" Type="http://schemas.openxmlformats.org/officeDocument/2006/relationships/hyperlink" Target="https://cke.gov.pl/egzamin-maturalny/egzamin-w-nowej-formule/arkusze/" TargetMode="External"/><Relationship Id="rId52" Type="http://schemas.openxmlformats.org/officeDocument/2006/relationships/hyperlink" Target="https://esero.kopernik.org.pl/materialy-edukacyjne/filmy-edukacyjne/" TargetMode="External"/><Relationship Id="rId60" Type="http://schemas.openxmlformats.org/officeDocument/2006/relationships/hyperlink" Target="https://rozrywka.tvp.pl/47090255/telewizja-polska-blizej-dzieci-i-mlodziezy%20-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" TargetMode="External"/><Relationship Id="rId14" Type="http://schemas.openxmlformats.org/officeDocument/2006/relationships/hyperlink" Target="https://esero.kopernik.org.pl/" TargetMode="External"/><Relationship Id="rId22" Type="http://schemas.openxmlformats.org/officeDocument/2006/relationships/hyperlink" Target="https://rozrywka.tvp.pl/47090255/telewizja-polska-blizej-dzieci-i-mlodziezy%20-" TargetMode="External"/><Relationship Id="rId27" Type="http://schemas.openxmlformats.org/officeDocument/2006/relationships/hyperlink" Target="http://www.scholaris.pl/" TargetMode="External"/><Relationship Id="rId30" Type="http://schemas.openxmlformats.org/officeDocument/2006/relationships/hyperlink" Target="https://cke.gov.pl/egzamin-osmoklasisty/materialy-dodatkowe/" TargetMode="External"/><Relationship Id="rId35" Type="http://schemas.openxmlformats.org/officeDocument/2006/relationships/hyperlink" Target="https://cke.gov.pl/egzamin-maturalny/egzamin-w-nowej-formule/informatory/" TargetMode="External"/><Relationship Id="rId43" Type="http://schemas.openxmlformats.org/officeDocument/2006/relationships/hyperlink" Target="https://www.youtube.com/playlist?list=PLiVdCrg1BnC94tV7_Voflxm6L48Kt8YmH" TargetMode="External"/><Relationship Id="rId48" Type="http://schemas.openxmlformats.org/officeDocument/2006/relationships/hyperlink" Target="https://esero.kopernik.org.pl/" TargetMode="External"/><Relationship Id="rId56" Type="http://schemas.openxmlformats.org/officeDocument/2006/relationships/hyperlink" Target="http://www.etwinning.net/pl/pub/get-inspired.htm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esero.kopernik.org.pl/materialy-edukacyjne/scenariusze/" TargetMode="External"/><Relationship Id="rId3" Type="http://schemas.openxmlformats.org/officeDocument/2006/relationships/styles" Target="styles.xml"/><Relationship Id="rId12" Type="http://schemas.openxmlformats.org/officeDocument/2006/relationships/hyperlink" Target="http://wlaczpolske.pl/" TargetMode="External"/><Relationship Id="rId17" Type="http://schemas.openxmlformats.org/officeDocument/2006/relationships/hyperlink" Target="https://etwinning.pl/inspiracje-2/inspiracje/" TargetMode="External"/><Relationship Id="rId25" Type="http://schemas.openxmlformats.org/officeDocument/2006/relationships/hyperlink" Target="https://epodreczniki.pl/a/materialy-partnerow/D1DDYDP5e" TargetMode="External"/><Relationship Id="rId33" Type="http://schemas.openxmlformats.org/officeDocument/2006/relationships/hyperlink" Target="http://oke.waw.pl/artykuly/podglad.php?id_artykulu=3228" TargetMode="External"/><Relationship Id="rId38" Type="http://schemas.openxmlformats.org/officeDocument/2006/relationships/hyperlink" Target="https://cke.gov.pl/egzamin-maturalny/egzamin-w-nowej-formule/materialy-dodatkowe/materialy-dla-uczniow-i-nauczycieli/filmy/" TargetMode="External"/><Relationship Id="rId46" Type="http://schemas.openxmlformats.org/officeDocument/2006/relationships/hyperlink" Target="http://wlaczpolske.pl" TargetMode="External"/><Relationship Id="rId59" Type="http://schemas.openxmlformats.org/officeDocument/2006/relationships/hyperlink" Target="http://www.polo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F6F3-61E9-437C-ACC7-29536875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Łazorczyk Grzegorz</cp:lastModifiedBy>
  <cp:revision>2</cp:revision>
  <cp:lastPrinted>2020-03-10T19:49:00Z</cp:lastPrinted>
  <dcterms:created xsi:type="dcterms:W3CDTF">2020-03-16T09:32:00Z</dcterms:created>
  <dcterms:modified xsi:type="dcterms:W3CDTF">2020-03-16T09:32:00Z</dcterms:modified>
</cp:coreProperties>
</file>